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3EDA2E97" w:rsidR="00190F3C" w:rsidRPr="00542B8B" w:rsidRDefault="00190F3C" w:rsidP="00190F3C">
      <w:pPr>
        <w:spacing w:after="80"/>
        <w:rPr>
          <w:rStyle w:val="Strong"/>
          <w:rFonts w:ascii="Arial" w:hAnsi="Arial" w:cs="Arial"/>
          <w:b w:val="0"/>
          <w:bCs w:val="0"/>
          <w:caps w:val="0"/>
        </w:rPr>
      </w:pPr>
      <w:bookmarkStart w:id="0" w:name="_Hlk37322209"/>
      <w:r w:rsidRPr="00542B8B">
        <w:rPr>
          <w:rStyle w:val="Strong"/>
          <w:rFonts w:ascii="Arial" w:hAnsi="Arial" w:cs="Arial"/>
          <w:b w:val="0"/>
          <w:bCs w:val="0"/>
          <w:caps w:val="0"/>
        </w:rPr>
        <w:t>Master Agreement #:</w:t>
      </w:r>
      <w:r w:rsidR="00542B8B">
        <w:rPr>
          <w:rStyle w:val="Strong"/>
          <w:rFonts w:ascii="Arial" w:hAnsi="Arial" w:cs="Arial"/>
          <w:b w:val="0"/>
          <w:bCs w:val="0"/>
          <w:caps w:val="0"/>
        </w:rPr>
        <w:tab/>
        <w:t>99SWC-NV22-13384</w:t>
      </w:r>
    </w:p>
    <w:p w14:paraId="09AA2EFE" w14:textId="6323592D" w:rsidR="00190F3C" w:rsidRPr="00542B8B" w:rsidRDefault="00190F3C" w:rsidP="00190F3C">
      <w:pPr>
        <w:spacing w:after="80"/>
        <w:rPr>
          <w:rFonts w:ascii="Arial Black" w:hAnsi="Arial Black"/>
          <w:b/>
          <w:smallCaps/>
          <w:sz w:val="24"/>
          <w:szCs w:val="24"/>
        </w:rPr>
      </w:pPr>
      <w:r w:rsidRPr="00542B8B">
        <w:rPr>
          <w:rStyle w:val="Strong"/>
          <w:rFonts w:ascii="Arial" w:hAnsi="Arial" w:cs="Arial"/>
          <w:b w:val="0"/>
          <w:bCs w:val="0"/>
          <w:caps w:val="0"/>
        </w:rPr>
        <w:t xml:space="preserve">Contractor: </w:t>
      </w:r>
      <w:r w:rsidRPr="00542B8B">
        <w:rPr>
          <w:rStyle w:val="Strong"/>
          <w:rFonts w:ascii="Arial" w:hAnsi="Arial" w:cs="Arial"/>
          <w:b w:val="0"/>
          <w:bCs w:val="0"/>
          <w:caps w:val="0"/>
        </w:rPr>
        <w:tab/>
      </w:r>
      <w:r w:rsidR="00542B8B">
        <w:rPr>
          <w:rStyle w:val="Strong"/>
          <w:rFonts w:ascii="Arial" w:hAnsi="Arial" w:cs="Arial"/>
          <w:b w:val="0"/>
          <w:bCs w:val="0"/>
          <w:caps w:val="0"/>
        </w:rPr>
        <w:tab/>
      </w:r>
      <w:r w:rsidR="00542B8B">
        <w:rPr>
          <w:rStyle w:val="Strong"/>
          <w:rFonts w:ascii="Arial" w:hAnsi="Arial" w:cs="Arial"/>
          <w:b w:val="0"/>
          <w:bCs w:val="0"/>
          <w:caps w:val="0"/>
        </w:rPr>
        <w:tab/>
      </w:r>
      <w:r w:rsidR="00542B8B">
        <w:rPr>
          <w:rStyle w:val="Strong"/>
          <w:rFonts w:ascii="Arial" w:hAnsi="Arial" w:cs="Arial"/>
          <w:b w:val="0"/>
          <w:bCs w:val="0"/>
          <w:caps w:val="0"/>
        </w:rPr>
        <w:tab/>
        <w:t>Advanced Technologies Group</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36359D15"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5868C9" w:rsidRPr="005868C9">
        <w:rPr>
          <w:shd w:val="clear" w:color="auto" w:fill="FFFF00"/>
        </w:rPr>
        <w:t>[Lead State]</w:t>
      </w:r>
      <w:r w:rsidRPr="00885E8B">
        <w:t xml:space="preserve"> and Contractor for </w:t>
      </w:r>
      <w:r w:rsidR="00F85CA5">
        <w:t>Inmate Communications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6C45CCFF" w:rsidR="00980ECD" w:rsidRPr="00980ECD" w:rsidRDefault="00C308A7" w:rsidP="00980ECD">
      <w:pPr>
        <w:pStyle w:val="ListParagraph"/>
        <w:numPr>
          <w:ilvl w:val="0"/>
          <w:numId w:val="4"/>
        </w:numPr>
        <w:spacing w:after="240"/>
        <w:ind w:left="360"/>
        <w:contextualSpacing w:val="0"/>
      </w:pPr>
      <w:r w:rsidRPr="00980ECD">
        <w:rPr>
          <w:i/>
        </w:rPr>
        <w:t xml:space="preserve">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E6A9" w14:textId="77777777" w:rsidR="009958C0" w:rsidRDefault="009958C0" w:rsidP="00ED2DF2">
      <w:pPr>
        <w:spacing w:after="0"/>
      </w:pPr>
      <w:r>
        <w:separator/>
      </w:r>
    </w:p>
  </w:endnote>
  <w:endnote w:type="continuationSeparator" w:id="0">
    <w:p w14:paraId="1853EF19" w14:textId="77777777" w:rsidR="009958C0" w:rsidRDefault="009958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B21E" w14:textId="77777777" w:rsidR="009958C0" w:rsidRDefault="009958C0" w:rsidP="00ED2DF2">
      <w:pPr>
        <w:spacing w:after="0"/>
      </w:pPr>
      <w:r>
        <w:separator/>
      </w:r>
    </w:p>
  </w:footnote>
  <w:footnote w:type="continuationSeparator" w:id="0">
    <w:p w14:paraId="02B9F825" w14:textId="77777777" w:rsidR="009958C0" w:rsidRDefault="009958C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58F3503F"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D62D2A2"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BBB60D2" w14:textId="1728A69B" w:rsidR="00E9510C" w:rsidRDefault="00F85CA5" w:rsidP="00F85CA5">
    <w:pPr>
      <w:pStyle w:val="Header"/>
    </w:pPr>
    <w:r>
      <w:rPr>
        <w:rStyle w:val="Strong"/>
      </w:rPr>
      <w:t>Inmate Communications</w:t>
    </w:r>
    <w:r>
      <w:rPr>
        <w:rStyle w:val="Strong"/>
      </w:rPr>
      <w:br/>
    </w:r>
    <w:r w:rsidR="00E9510C">
      <w:t xml:space="preserve">Led by the </w:t>
    </w:r>
    <w:r w:rsidR="00E9510C" w:rsidRPr="00C12415">
      <w:rPr>
        <w:b/>
        <w:bCs/>
      </w:rPr>
      <w:t>State o</w:t>
    </w:r>
    <w:r>
      <w:rPr>
        <w:b/>
        <w:bCs/>
      </w:rPr>
      <w:t>f Nevada</w:t>
    </w:r>
  </w:p>
  <w:p w14:paraId="2E7E12CF" w14:textId="77777777" w:rsidR="00274D34" w:rsidRPr="00274D34" w:rsidRDefault="00274D34" w:rsidP="00F85CA5">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0918">
    <w:abstractNumId w:val="3"/>
  </w:num>
  <w:num w:numId="2" w16cid:durableId="980814183">
    <w:abstractNumId w:val="1"/>
  </w:num>
  <w:num w:numId="3" w16cid:durableId="1455951735">
    <w:abstractNumId w:val="7"/>
  </w:num>
  <w:num w:numId="4" w16cid:durableId="1251737715">
    <w:abstractNumId w:val="5"/>
  </w:num>
  <w:num w:numId="5" w16cid:durableId="171069456">
    <w:abstractNumId w:val="0"/>
  </w:num>
  <w:num w:numId="6" w16cid:durableId="273946708">
    <w:abstractNumId w:val="2"/>
  </w:num>
  <w:num w:numId="7" w16cid:durableId="1171872423">
    <w:abstractNumId w:val="4"/>
  </w:num>
  <w:num w:numId="8" w16cid:durableId="1797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1F5105"/>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4B4FFD"/>
    <w:rsid w:val="00503E3F"/>
    <w:rsid w:val="005156FF"/>
    <w:rsid w:val="00523EDA"/>
    <w:rsid w:val="00542B8B"/>
    <w:rsid w:val="005551C5"/>
    <w:rsid w:val="005801EF"/>
    <w:rsid w:val="005868C9"/>
    <w:rsid w:val="00595E1C"/>
    <w:rsid w:val="005974EA"/>
    <w:rsid w:val="005D2735"/>
    <w:rsid w:val="00611BCE"/>
    <w:rsid w:val="00630195"/>
    <w:rsid w:val="00632047"/>
    <w:rsid w:val="0067408F"/>
    <w:rsid w:val="006B4016"/>
    <w:rsid w:val="006E62D0"/>
    <w:rsid w:val="007127FE"/>
    <w:rsid w:val="00746913"/>
    <w:rsid w:val="00753EFB"/>
    <w:rsid w:val="007576D5"/>
    <w:rsid w:val="0076493C"/>
    <w:rsid w:val="00795903"/>
    <w:rsid w:val="00797781"/>
    <w:rsid w:val="007B463D"/>
    <w:rsid w:val="007F19E6"/>
    <w:rsid w:val="008808AA"/>
    <w:rsid w:val="00885E8B"/>
    <w:rsid w:val="00886675"/>
    <w:rsid w:val="008F145A"/>
    <w:rsid w:val="00950C13"/>
    <w:rsid w:val="009558D5"/>
    <w:rsid w:val="00980ECD"/>
    <w:rsid w:val="009958C0"/>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77D23"/>
    <w:rsid w:val="00E83178"/>
    <w:rsid w:val="00E9510C"/>
    <w:rsid w:val="00ED2DF2"/>
    <w:rsid w:val="00EE3157"/>
    <w:rsid w:val="00F01753"/>
    <w:rsid w:val="00F10884"/>
    <w:rsid w:val="00F10D0A"/>
    <w:rsid w:val="00F25D71"/>
    <w:rsid w:val="00F77FD5"/>
    <w:rsid w:val="00F85CA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2023-01-03T06:28:00Z</dcterms:created>
  <dcterms:modified xsi:type="dcterms:W3CDTF">2023-01-03T06:28:00Z</dcterms:modified>
</cp:coreProperties>
</file>